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13" w:rsidRPr="00975646" w:rsidRDefault="00A2781C" w:rsidP="006E1013">
      <w:pPr>
        <w:jc w:val="center"/>
        <w:rPr>
          <w:rFonts w:ascii="Cooper Black" w:hAnsi="Cooper Black"/>
          <w:b/>
          <w:sz w:val="52"/>
          <w:szCs w:val="52"/>
          <w:lang w:val="es-419"/>
        </w:rPr>
      </w:pPr>
      <w:r w:rsidRPr="00377D36">
        <w:rPr>
          <w:rFonts w:ascii="Cooper Black" w:hAnsi="Cooper Black"/>
          <w:b/>
          <w:noProof/>
          <w:sz w:val="52"/>
          <w:szCs w:val="52"/>
        </w:rPr>
        <w:drawing>
          <wp:anchor distT="0" distB="0" distL="114300" distR="114300" simplePos="0" relativeHeight="251659264" behindDoc="1" locked="0" layoutInCell="1" allowOverlap="1" wp14:anchorId="41A2A2F1" wp14:editId="1751D238">
            <wp:simplePos x="0" y="0"/>
            <wp:positionH relativeFrom="column">
              <wp:posOffset>-513373</wp:posOffset>
            </wp:positionH>
            <wp:positionV relativeFrom="paragraph">
              <wp:posOffset>-491734</wp:posOffset>
            </wp:positionV>
            <wp:extent cx="995680" cy="1054735"/>
            <wp:effectExtent l="133350" t="114300" r="109220" b="145415"/>
            <wp:wrapNone/>
            <wp:docPr id="31" name="Picture 30" descr="http://wikiclipart.com/wp-content/uploads/2016/11/Ladybug-outline-cute-ladybug-black-and-white-clipart.png"/>
            <wp:cNvGraphicFramePr/>
            <a:graphic xmlns:a="http://schemas.openxmlformats.org/drawingml/2006/main">
              <a:graphicData uri="http://schemas.openxmlformats.org/drawingml/2006/picture">
                <pic:pic xmlns:pic="http://schemas.openxmlformats.org/drawingml/2006/picture">
                  <pic:nvPicPr>
                    <pic:cNvPr id="31" name="Picture 30" descr="http://wikiclipart.com/wp-content/uploads/2016/11/Ladybug-outline-cute-ladybug-black-and-white-clipart.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680" cy="1054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E1013" w:rsidRPr="00377D36">
        <w:rPr>
          <w:rFonts w:ascii="Cooper Black" w:hAnsi="Cooper Black"/>
          <w:b/>
          <w:noProof/>
          <w:sz w:val="52"/>
          <w:szCs w:val="52"/>
        </w:rPr>
        <w:drawing>
          <wp:anchor distT="0" distB="0" distL="114300" distR="114300" simplePos="0" relativeHeight="251660288" behindDoc="1" locked="0" layoutInCell="1" allowOverlap="1" wp14:anchorId="6FB3F2D5" wp14:editId="6577D7E7">
            <wp:simplePos x="0" y="0"/>
            <wp:positionH relativeFrom="column">
              <wp:posOffset>5450743</wp:posOffset>
            </wp:positionH>
            <wp:positionV relativeFrom="paragraph">
              <wp:posOffset>-503067</wp:posOffset>
            </wp:positionV>
            <wp:extent cx="995680" cy="1054735"/>
            <wp:effectExtent l="133350" t="114300" r="109220" b="145415"/>
            <wp:wrapNone/>
            <wp:docPr id="1" name="Picture 30" descr="http://wikiclipart.com/wp-content/uploads/2016/11/Ladybug-outline-cute-ladybug-black-and-white-clipart.png"/>
            <wp:cNvGraphicFramePr/>
            <a:graphic xmlns:a="http://schemas.openxmlformats.org/drawingml/2006/main">
              <a:graphicData uri="http://schemas.openxmlformats.org/drawingml/2006/picture">
                <pic:pic xmlns:pic="http://schemas.openxmlformats.org/drawingml/2006/picture">
                  <pic:nvPicPr>
                    <pic:cNvPr id="31" name="Picture 30" descr="http://wikiclipart.com/wp-content/uploads/2016/11/Ladybug-outline-cute-ladybug-black-and-white-clipart.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680" cy="1054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E1013" w:rsidRPr="00975646">
        <w:rPr>
          <w:rFonts w:ascii="Cooper Black" w:hAnsi="Cooper Black"/>
          <w:b/>
          <w:sz w:val="52"/>
          <w:szCs w:val="52"/>
          <w:lang w:val="es-419"/>
        </w:rPr>
        <w:t>Padres de Jenks Elementary</w:t>
      </w:r>
    </w:p>
    <w:p w:rsidR="00AC3D86" w:rsidRPr="00975646" w:rsidRDefault="00EB31A4">
      <w:pPr>
        <w:rPr>
          <w:lang w:val="es-419"/>
        </w:rPr>
      </w:pPr>
    </w:p>
    <w:p w:rsidR="006E1013" w:rsidRPr="00975646" w:rsidRDefault="006E1013">
      <w:pPr>
        <w:rPr>
          <w:lang w:val="es-419"/>
        </w:rPr>
      </w:pPr>
    </w:p>
    <w:p w:rsidR="006E1013" w:rsidRPr="006E1013" w:rsidRDefault="006E1013" w:rsidP="006E1013">
      <w:pPr>
        <w:rPr>
          <w:rFonts w:ascii="Arial" w:hAnsi="Arial" w:cs="Arial"/>
          <w:sz w:val="24"/>
          <w:szCs w:val="24"/>
          <w:lang w:val="es-VE"/>
        </w:rPr>
      </w:pPr>
      <w:r w:rsidRPr="006E1013">
        <w:rPr>
          <w:rFonts w:ascii="Arial" w:hAnsi="Arial" w:cs="Arial"/>
          <w:sz w:val="24"/>
          <w:szCs w:val="24"/>
          <w:lang w:val="es-VE"/>
        </w:rPr>
        <w:t>Hola padres y estudiantes de Jenks Elementary,</w:t>
      </w:r>
    </w:p>
    <w:p w:rsidR="006E1013" w:rsidRPr="006E1013" w:rsidRDefault="00133A4E" w:rsidP="006E1013">
      <w:pPr>
        <w:rPr>
          <w:rFonts w:ascii="Arial" w:hAnsi="Arial" w:cs="Arial"/>
          <w:sz w:val="24"/>
          <w:szCs w:val="24"/>
          <w:lang w:val="es-VE"/>
        </w:rPr>
      </w:pPr>
      <w:r w:rsidRPr="00133A4E">
        <w:rPr>
          <w:rFonts w:ascii="Arial" w:hAnsi="Arial" w:cs="Arial"/>
          <w:sz w:val="24"/>
          <w:szCs w:val="24"/>
          <w:lang w:val="es-VE"/>
        </w:rPr>
        <w:t>Sabemos cuán difíciles e inciertos son estos tiempos. Tenga en cuenta que, como equipo de consejeras, estamos aquí para ayudarlos lo mejor que podamos. Si bien es posible que no tengamos todas las respuestas, siempre haremos nuestro mejor esfuerzo para ayudar</w:t>
      </w:r>
      <w:proofErr w:type="gramStart"/>
      <w:r w:rsidRPr="00133A4E">
        <w:rPr>
          <w:rFonts w:ascii="Arial" w:hAnsi="Arial" w:cs="Arial"/>
          <w:sz w:val="24"/>
          <w:szCs w:val="24"/>
          <w:lang w:val="es-VE"/>
        </w:rPr>
        <w:t>.</w:t>
      </w:r>
      <w:r w:rsidR="006E1013" w:rsidRPr="006E1013">
        <w:rPr>
          <w:rFonts w:ascii="Arial" w:hAnsi="Arial" w:cs="Arial"/>
          <w:sz w:val="24"/>
          <w:szCs w:val="24"/>
          <w:lang w:val="es-VE"/>
        </w:rPr>
        <w:t>.</w:t>
      </w:r>
      <w:proofErr w:type="gramEnd"/>
    </w:p>
    <w:p w:rsidR="00133A4E" w:rsidRPr="00133A4E" w:rsidRDefault="00133A4E" w:rsidP="00133A4E">
      <w:pPr>
        <w:rPr>
          <w:rFonts w:ascii="Arial" w:hAnsi="Arial" w:cs="Arial"/>
          <w:sz w:val="24"/>
          <w:szCs w:val="24"/>
          <w:lang w:val="es-VE"/>
        </w:rPr>
      </w:pPr>
      <w:r w:rsidRPr="00133A4E">
        <w:rPr>
          <w:rFonts w:ascii="Arial" w:hAnsi="Arial" w:cs="Arial"/>
          <w:sz w:val="24"/>
          <w:szCs w:val="24"/>
          <w:lang w:val="es-VE"/>
        </w:rPr>
        <w:t>Katy ISD y la Escuela Primaria de Jenks están dedicados a tomar las mejores decisiones para nuestros estudiantes, familias y personal. A medida que se toman las decisiones, se comunicarán</w:t>
      </w:r>
      <w:r>
        <w:rPr>
          <w:rFonts w:ascii="Arial" w:hAnsi="Arial" w:cs="Arial"/>
          <w:sz w:val="24"/>
          <w:szCs w:val="24"/>
          <w:lang w:val="es-VE"/>
        </w:rPr>
        <w:t xml:space="preserve"> con los padres y los alumnos. </w:t>
      </w:r>
    </w:p>
    <w:p w:rsidR="006E1013" w:rsidRDefault="00133A4E" w:rsidP="00133A4E">
      <w:pPr>
        <w:rPr>
          <w:rFonts w:ascii="Arial" w:hAnsi="Arial" w:cs="Arial"/>
          <w:sz w:val="24"/>
          <w:szCs w:val="24"/>
          <w:lang w:val="es-VE"/>
        </w:rPr>
      </w:pPr>
      <w:r w:rsidRPr="00133A4E">
        <w:rPr>
          <w:rFonts w:ascii="Arial" w:hAnsi="Arial" w:cs="Arial"/>
          <w:sz w:val="24"/>
          <w:szCs w:val="24"/>
          <w:lang w:val="es-VE"/>
        </w:rPr>
        <w:t>Gracias por su apoyo y paciencia mientras exploramos la mejor manera de servir juntas a nuestros estudiantes y familias. Esperamos que todos se mantengan sanos y seguros.</w:t>
      </w:r>
    </w:p>
    <w:p w:rsidR="006E1013" w:rsidRDefault="00133A4E" w:rsidP="006E1013">
      <w:pPr>
        <w:rPr>
          <w:rFonts w:ascii="Arial" w:hAnsi="Arial" w:cs="Arial"/>
          <w:sz w:val="24"/>
          <w:szCs w:val="24"/>
          <w:lang w:val="es-VE"/>
        </w:rPr>
      </w:pPr>
      <w:r w:rsidRPr="00133A4E">
        <w:rPr>
          <w:rFonts w:ascii="Arial" w:hAnsi="Arial" w:cs="Arial"/>
          <w:sz w:val="24"/>
          <w:szCs w:val="24"/>
          <w:lang w:val="es-VE"/>
        </w:rPr>
        <w:t>Las consejeras están disponibles de lunes a viernes de 8:00 a.m. a 4:00 p.m.</w:t>
      </w:r>
    </w:p>
    <w:p w:rsidR="006E1013" w:rsidRPr="00975646" w:rsidRDefault="006E1013" w:rsidP="006E1013">
      <w:pPr>
        <w:rPr>
          <w:rFonts w:ascii="Arial" w:hAnsi="Arial" w:cs="Arial"/>
          <w:sz w:val="24"/>
          <w:szCs w:val="24"/>
        </w:rPr>
      </w:pPr>
      <w:proofErr w:type="spellStart"/>
      <w:r w:rsidRPr="00975646">
        <w:rPr>
          <w:rFonts w:ascii="Arial" w:hAnsi="Arial" w:cs="Arial"/>
          <w:sz w:val="24"/>
          <w:szCs w:val="24"/>
        </w:rPr>
        <w:t>Sinceramente</w:t>
      </w:r>
      <w:proofErr w:type="spellEnd"/>
      <w:r w:rsidRPr="00975646">
        <w:rPr>
          <w:rFonts w:ascii="Arial" w:hAnsi="Arial" w:cs="Arial"/>
          <w:sz w:val="24"/>
          <w:szCs w:val="24"/>
        </w:rPr>
        <w:t>,</w:t>
      </w:r>
    </w:p>
    <w:p w:rsidR="006E1013" w:rsidRPr="00975646" w:rsidRDefault="006E1013" w:rsidP="006E1013">
      <w:pPr>
        <w:rPr>
          <w:rFonts w:ascii="Arial" w:hAnsi="Arial" w:cs="Arial"/>
          <w:sz w:val="24"/>
          <w:szCs w:val="24"/>
        </w:rPr>
      </w:pPr>
      <w:r w:rsidRPr="00377D36">
        <w:rPr>
          <w:b/>
          <w:noProof/>
        </w:rPr>
        <w:drawing>
          <wp:anchor distT="0" distB="0" distL="114300" distR="114300" simplePos="0" relativeHeight="251662336" behindDoc="1" locked="0" layoutInCell="1" allowOverlap="1" wp14:anchorId="4CEAA507" wp14:editId="60C9D535">
            <wp:simplePos x="0" y="0"/>
            <wp:positionH relativeFrom="margin">
              <wp:align>left</wp:align>
            </wp:positionH>
            <wp:positionV relativeFrom="paragraph">
              <wp:posOffset>142484</wp:posOffset>
            </wp:positionV>
            <wp:extent cx="1024205" cy="1064646"/>
            <wp:effectExtent l="0" t="0" r="508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4205" cy="1064646"/>
                    </a:xfrm>
                    <a:prstGeom prst="rect">
                      <a:avLst/>
                    </a:prstGeom>
                  </pic:spPr>
                </pic:pic>
              </a:graphicData>
            </a:graphic>
            <wp14:sizeRelH relativeFrom="page">
              <wp14:pctWidth>0</wp14:pctWidth>
            </wp14:sizeRelH>
            <wp14:sizeRelV relativeFrom="page">
              <wp14:pctHeight>0</wp14:pctHeight>
            </wp14:sizeRelV>
          </wp:anchor>
        </w:drawing>
      </w:r>
    </w:p>
    <w:p w:rsidR="006E1013" w:rsidRPr="00975646" w:rsidRDefault="006E1013" w:rsidP="006E1013">
      <w:pPr>
        <w:spacing w:line="240" w:lineRule="auto"/>
        <w:contextualSpacing/>
        <w:rPr>
          <w:rFonts w:ascii="Arial" w:hAnsi="Arial" w:cs="Arial"/>
          <w:b/>
          <w:sz w:val="24"/>
          <w:szCs w:val="24"/>
        </w:rPr>
      </w:pPr>
      <w:r w:rsidRPr="00975646">
        <w:rPr>
          <w:rFonts w:ascii="Arial" w:hAnsi="Arial" w:cs="Arial"/>
          <w:sz w:val="24"/>
          <w:szCs w:val="24"/>
        </w:rPr>
        <w:tab/>
      </w:r>
      <w:r w:rsidRPr="00975646">
        <w:rPr>
          <w:rFonts w:ascii="Arial" w:hAnsi="Arial" w:cs="Arial"/>
          <w:sz w:val="24"/>
          <w:szCs w:val="24"/>
        </w:rPr>
        <w:tab/>
      </w:r>
      <w:r w:rsidRPr="00975646">
        <w:rPr>
          <w:rFonts w:ascii="Arial" w:hAnsi="Arial" w:cs="Arial"/>
          <w:b/>
          <w:sz w:val="24"/>
          <w:szCs w:val="24"/>
        </w:rPr>
        <w:t xml:space="preserve">        Laura Ballard &amp; Karin Lopez</w:t>
      </w:r>
    </w:p>
    <w:p w:rsidR="006E1013" w:rsidRPr="00975646" w:rsidRDefault="006E1013" w:rsidP="006E1013">
      <w:pPr>
        <w:spacing w:line="240" w:lineRule="auto"/>
        <w:contextualSpacing/>
        <w:rPr>
          <w:rFonts w:ascii="Arial" w:hAnsi="Arial" w:cs="Arial"/>
          <w:sz w:val="24"/>
          <w:szCs w:val="24"/>
        </w:rPr>
      </w:pPr>
      <w:r w:rsidRPr="00975646">
        <w:rPr>
          <w:rFonts w:ascii="Arial" w:hAnsi="Arial" w:cs="Arial"/>
          <w:sz w:val="24"/>
          <w:szCs w:val="24"/>
        </w:rPr>
        <w:tab/>
      </w:r>
      <w:r w:rsidRPr="00975646">
        <w:rPr>
          <w:rFonts w:ascii="Arial" w:hAnsi="Arial" w:cs="Arial"/>
          <w:sz w:val="24"/>
          <w:szCs w:val="24"/>
        </w:rPr>
        <w:tab/>
        <w:t xml:space="preserve">        Jenks Counseling Team</w:t>
      </w:r>
    </w:p>
    <w:p w:rsidR="006E1013" w:rsidRPr="00975646" w:rsidRDefault="006E1013" w:rsidP="006E1013">
      <w:pPr>
        <w:spacing w:line="240" w:lineRule="auto"/>
        <w:contextualSpacing/>
        <w:rPr>
          <w:rFonts w:ascii="Arial" w:hAnsi="Arial" w:cs="Arial"/>
          <w:sz w:val="24"/>
          <w:szCs w:val="24"/>
        </w:rPr>
      </w:pPr>
    </w:p>
    <w:p w:rsidR="006E1013" w:rsidRDefault="006E1013" w:rsidP="006E1013">
      <w:pPr>
        <w:spacing w:line="240" w:lineRule="auto"/>
        <w:contextualSpacing/>
        <w:rPr>
          <w:rFonts w:ascii="Arial" w:hAnsi="Arial" w:cs="Arial"/>
          <w:sz w:val="24"/>
          <w:szCs w:val="24"/>
        </w:rPr>
      </w:pPr>
      <w:r w:rsidRPr="00975646">
        <w:rPr>
          <w:rFonts w:ascii="Arial" w:hAnsi="Arial" w:cs="Arial"/>
          <w:sz w:val="24"/>
          <w:szCs w:val="24"/>
        </w:rPr>
        <w:tab/>
      </w:r>
      <w:r w:rsidRPr="00975646">
        <w:rPr>
          <w:rFonts w:ascii="Arial" w:hAnsi="Arial" w:cs="Arial"/>
          <w:sz w:val="24"/>
          <w:szCs w:val="24"/>
        </w:rPr>
        <w:tab/>
      </w:r>
      <w:r w:rsidRPr="006E1013">
        <w:rPr>
          <w:rFonts w:ascii="Arial" w:hAnsi="Arial" w:cs="Arial"/>
          <w:sz w:val="24"/>
          <w:szCs w:val="24"/>
        </w:rPr>
        <w:t xml:space="preserve">        </w:t>
      </w:r>
      <w:hyperlink r:id="rId7" w:history="1">
        <w:r w:rsidRPr="006E1013">
          <w:rPr>
            <w:rStyle w:val="Hyperlink"/>
            <w:rFonts w:ascii="Arial" w:hAnsi="Arial" w:cs="Arial"/>
            <w:sz w:val="24"/>
            <w:szCs w:val="24"/>
          </w:rPr>
          <w:t>LauraEBallard@katyisd.org</w:t>
        </w:r>
      </w:hyperlink>
      <w:r w:rsidRPr="006E1013">
        <w:rPr>
          <w:rFonts w:ascii="Arial" w:hAnsi="Arial" w:cs="Arial"/>
          <w:sz w:val="24"/>
          <w:szCs w:val="24"/>
        </w:rPr>
        <w:t xml:space="preserve"> – counselor </w:t>
      </w:r>
      <w:r>
        <w:rPr>
          <w:rFonts w:ascii="Arial" w:hAnsi="Arial" w:cs="Arial"/>
          <w:sz w:val="24"/>
          <w:szCs w:val="24"/>
        </w:rPr>
        <w:t>for grades K, 2, &amp; 4</w:t>
      </w:r>
      <w:r>
        <w:rPr>
          <w:rFonts w:ascii="Arial" w:hAnsi="Arial" w:cs="Arial"/>
          <w:sz w:val="24"/>
          <w:szCs w:val="24"/>
        </w:rPr>
        <w:tab/>
      </w:r>
      <w:r>
        <w:rPr>
          <w:rFonts w:ascii="Arial" w:hAnsi="Arial" w:cs="Arial"/>
          <w:sz w:val="24"/>
          <w:szCs w:val="24"/>
        </w:rPr>
        <w:tab/>
      </w:r>
    </w:p>
    <w:p w:rsidR="006E1013" w:rsidRPr="006E1013" w:rsidRDefault="006E1013" w:rsidP="006E1013">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        </w:t>
      </w:r>
      <w:hyperlink r:id="rId8" w:history="1">
        <w:r w:rsidRPr="00F9774A">
          <w:rPr>
            <w:rStyle w:val="Hyperlink"/>
            <w:rFonts w:ascii="Arial" w:hAnsi="Arial" w:cs="Arial"/>
            <w:sz w:val="24"/>
            <w:szCs w:val="24"/>
          </w:rPr>
          <w:t>KarinLopez@katyisd.org</w:t>
        </w:r>
      </w:hyperlink>
      <w:r>
        <w:rPr>
          <w:rFonts w:ascii="Arial" w:hAnsi="Arial" w:cs="Arial"/>
          <w:sz w:val="24"/>
          <w:szCs w:val="24"/>
        </w:rPr>
        <w:t xml:space="preserve">  – counselor for grades 1, 3, &amp; 5</w:t>
      </w:r>
    </w:p>
    <w:p w:rsidR="006E1013" w:rsidRPr="006E1013" w:rsidRDefault="006E1013" w:rsidP="006E1013">
      <w:pPr>
        <w:rPr>
          <w:rFonts w:ascii="Arial" w:hAnsi="Arial" w:cs="Arial"/>
          <w:sz w:val="24"/>
          <w:szCs w:val="24"/>
        </w:rPr>
      </w:pPr>
    </w:p>
    <w:p w:rsidR="006E1013" w:rsidRDefault="006E1013" w:rsidP="006E1013">
      <w:pPr>
        <w:rPr>
          <w:rFonts w:ascii="Arial" w:hAnsi="Arial" w:cs="Arial"/>
          <w:sz w:val="24"/>
          <w:szCs w:val="24"/>
          <w:lang w:val="es-VE"/>
        </w:rPr>
      </w:pPr>
      <w:r w:rsidRPr="006E1013">
        <w:rPr>
          <w:rFonts w:ascii="Arial" w:hAnsi="Arial" w:cs="Arial"/>
          <w:sz w:val="24"/>
          <w:szCs w:val="24"/>
          <w:lang w:val="es-VE"/>
        </w:rPr>
        <w:t>Los consejeros estamos trabajando juntos para desarrollar lecciones y actividades de aprendizaje socioemocional opcionales para compartir con padres y estudiantes. Estos recursos estarán disponibles próximamente para el uso de su hijo. Las lecciones se centrarán en herramientas y técnicas que serán útiles para su hijo mientras aprende en casa.</w:t>
      </w:r>
    </w:p>
    <w:p w:rsidR="006E1013" w:rsidRDefault="006E1013" w:rsidP="006E1013">
      <w:pPr>
        <w:rPr>
          <w:rFonts w:ascii="Arial" w:hAnsi="Arial" w:cs="Arial"/>
          <w:sz w:val="24"/>
          <w:szCs w:val="24"/>
          <w:lang w:val="es-VE"/>
        </w:rPr>
      </w:pPr>
    </w:p>
    <w:p w:rsidR="006E1013" w:rsidRPr="006F0A8C" w:rsidRDefault="006F0A8C" w:rsidP="006E1013">
      <w:pPr>
        <w:pBdr>
          <w:bottom w:val="single" w:sz="12" w:space="1" w:color="auto"/>
        </w:pBdr>
        <w:rPr>
          <w:rFonts w:ascii="Arial" w:hAnsi="Arial" w:cs="Arial"/>
          <w:sz w:val="24"/>
          <w:szCs w:val="24"/>
          <w:lang w:val="es-419"/>
        </w:rPr>
      </w:pPr>
      <w:r w:rsidRPr="006F0A8C">
        <w:rPr>
          <w:rFonts w:ascii="Arial" w:hAnsi="Arial" w:cs="Arial"/>
          <w:sz w:val="24"/>
          <w:szCs w:val="24"/>
          <w:lang w:val="es-VE"/>
        </w:rPr>
        <w:t>Usted puede solicitar visitar a su consejera usando este enlace</w:t>
      </w:r>
      <w:r>
        <w:rPr>
          <w:rFonts w:ascii="Arial" w:hAnsi="Arial" w:cs="Arial"/>
          <w:sz w:val="24"/>
          <w:szCs w:val="24"/>
          <w:lang w:val="es-VE"/>
        </w:rPr>
        <w:t>:</w:t>
      </w:r>
    </w:p>
    <w:p w:rsidR="006E1013" w:rsidRPr="008B3B2D" w:rsidRDefault="006E1013" w:rsidP="006E1013">
      <w:pPr>
        <w:pBdr>
          <w:bottom w:val="single" w:sz="12" w:space="1" w:color="auto"/>
        </w:pBdr>
        <w:rPr>
          <w:rFonts w:ascii="Arial" w:hAnsi="Arial" w:cs="Arial"/>
          <w:sz w:val="24"/>
          <w:szCs w:val="24"/>
        </w:rPr>
      </w:pPr>
      <w:r w:rsidRPr="008B3B2D">
        <w:rPr>
          <w:rFonts w:ascii="Arial" w:hAnsi="Arial" w:cs="Arial"/>
          <w:sz w:val="24"/>
          <w:szCs w:val="24"/>
        </w:rPr>
        <w:t xml:space="preserve">Mrs. Ballard: </w:t>
      </w:r>
      <w:hyperlink r:id="rId9" w:history="1">
        <w:r w:rsidRPr="008B3B2D">
          <w:rPr>
            <w:rStyle w:val="Hyperlink"/>
            <w:rFonts w:ascii="Arial" w:hAnsi="Arial" w:cs="Arial"/>
            <w:sz w:val="24"/>
            <w:szCs w:val="24"/>
          </w:rPr>
          <w:t>https://forms.gle/zPzop9H2TtDr1V2L8</w:t>
        </w:r>
      </w:hyperlink>
    </w:p>
    <w:p w:rsidR="006E1013" w:rsidRDefault="006E1013" w:rsidP="006E1013">
      <w:pPr>
        <w:pBdr>
          <w:bottom w:val="single" w:sz="12" w:space="1" w:color="auto"/>
        </w:pBdr>
        <w:rPr>
          <w:rStyle w:val="Hyperlink"/>
          <w:rFonts w:ascii="Arial" w:hAnsi="Arial" w:cs="Arial"/>
          <w:sz w:val="24"/>
          <w:szCs w:val="24"/>
        </w:rPr>
      </w:pPr>
      <w:r w:rsidRPr="008439C5">
        <w:rPr>
          <w:rFonts w:ascii="Arial" w:hAnsi="Arial" w:cs="Arial"/>
          <w:sz w:val="24"/>
          <w:szCs w:val="24"/>
        </w:rPr>
        <w:t xml:space="preserve">Mrs. Lopez:  </w:t>
      </w:r>
      <w:hyperlink r:id="rId10" w:history="1">
        <w:r w:rsidRPr="008439C5">
          <w:rPr>
            <w:rStyle w:val="Hyperlink"/>
            <w:rFonts w:ascii="Arial" w:hAnsi="Arial" w:cs="Arial"/>
            <w:sz w:val="24"/>
            <w:szCs w:val="24"/>
          </w:rPr>
          <w:t>https://forms.gle/aHsSia88hPCm9DQaA</w:t>
        </w:r>
      </w:hyperlink>
    </w:p>
    <w:p w:rsidR="006E1013" w:rsidRPr="008B3B2D" w:rsidRDefault="006E1013" w:rsidP="006E1013">
      <w:pPr>
        <w:pBdr>
          <w:bottom w:val="single" w:sz="12" w:space="1" w:color="auto"/>
        </w:pBdr>
      </w:pPr>
    </w:p>
    <w:p w:rsidR="00975646" w:rsidRPr="00975646" w:rsidRDefault="00975646" w:rsidP="00975646">
      <w:pPr>
        <w:pStyle w:val="NormalWeb"/>
        <w:spacing w:after="0"/>
        <w:rPr>
          <w:rFonts w:ascii="Arial" w:hAnsi="Arial" w:cs="Arial"/>
          <w:b/>
          <w:color w:val="000000"/>
          <w:sz w:val="22"/>
          <w:szCs w:val="22"/>
          <w:u w:val="single"/>
          <w:lang w:val="es-VE"/>
        </w:rPr>
      </w:pPr>
      <w:r w:rsidRPr="00975646">
        <w:rPr>
          <w:rFonts w:ascii="Arial" w:hAnsi="Arial" w:cs="Arial"/>
          <w:b/>
          <w:color w:val="000000"/>
          <w:sz w:val="22"/>
          <w:szCs w:val="22"/>
          <w:u w:val="single"/>
          <w:lang w:val="es-VE"/>
        </w:rPr>
        <w:t>ACTUALIZACIONES DEL COVID-19 Y APRENDIZAJE EN LÍNEA:</w:t>
      </w:r>
    </w:p>
    <w:p w:rsidR="00975646" w:rsidRPr="00975646" w:rsidRDefault="00975646" w:rsidP="00975646">
      <w:pPr>
        <w:pStyle w:val="NormalWeb"/>
        <w:numPr>
          <w:ilvl w:val="0"/>
          <w:numId w:val="1"/>
        </w:numPr>
        <w:spacing w:after="240" w:afterAutospacing="0"/>
        <w:rPr>
          <w:rFonts w:ascii="Arial" w:hAnsi="Arial" w:cs="Arial"/>
          <w:b/>
          <w:color w:val="000000"/>
          <w:sz w:val="22"/>
          <w:szCs w:val="22"/>
          <w:u w:val="single"/>
          <w:lang w:val="es-VE"/>
        </w:rPr>
      </w:pPr>
      <w:r w:rsidRPr="00975646">
        <w:rPr>
          <w:rFonts w:ascii="Arial" w:hAnsi="Arial" w:cs="Arial"/>
          <w:color w:val="000000"/>
          <w:sz w:val="22"/>
          <w:szCs w:val="22"/>
          <w:lang w:val="es-VE"/>
        </w:rPr>
        <w:t xml:space="preserve">Katy ISD está trabajando arduamente para mantenerlos a todos informados, proporcionando información y recursos actualizados. La información más actualizada está disponible en </w:t>
      </w:r>
      <w:hyperlink r:id="rId11" w:history="1">
        <w:r w:rsidRPr="00975646">
          <w:rPr>
            <w:rStyle w:val="Hyperlink"/>
            <w:rFonts w:ascii="Arial" w:hAnsi="Arial" w:cs="Arial"/>
            <w:sz w:val="22"/>
            <w:szCs w:val="22"/>
            <w:lang w:val="es-VE"/>
          </w:rPr>
          <w:t>www.katyisd.org</w:t>
        </w:r>
      </w:hyperlink>
      <w:r w:rsidRPr="00975646">
        <w:rPr>
          <w:rFonts w:ascii="Arial" w:hAnsi="Arial" w:cs="Arial"/>
          <w:color w:val="000000"/>
          <w:sz w:val="22"/>
          <w:szCs w:val="22"/>
          <w:lang w:val="es-VE"/>
        </w:rPr>
        <w:t>,  bajo el subtítulo COVID-19.</w:t>
      </w:r>
    </w:p>
    <w:p w:rsidR="00975646" w:rsidRPr="00975646" w:rsidRDefault="00975646" w:rsidP="00975646">
      <w:pPr>
        <w:pStyle w:val="NormalWeb"/>
        <w:numPr>
          <w:ilvl w:val="0"/>
          <w:numId w:val="1"/>
        </w:numPr>
        <w:spacing w:after="0"/>
        <w:rPr>
          <w:rFonts w:ascii="Arial" w:hAnsi="Arial" w:cs="Arial"/>
          <w:color w:val="000000"/>
          <w:sz w:val="22"/>
          <w:szCs w:val="22"/>
          <w:lang w:val="es-VE"/>
        </w:rPr>
      </w:pPr>
      <w:r w:rsidRPr="00975646">
        <w:rPr>
          <w:rFonts w:ascii="Arial" w:hAnsi="Arial" w:cs="Arial"/>
          <w:color w:val="000000"/>
          <w:sz w:val="22"/>
          <w:szCs w:val="22"/>
          <w:lang w:val="es-VE"/>
        </w:rPr>
        <w:t xml:space="preserve">Si necesita soporte tecnológico de cualquier tipo, incluyendo entre otros, información sobre inicios de sesión y </w:t>
      </w:r>
      <w:proofErr w:type="spellStart"/>
      <w:r w:rsidRPr="00975646">
        <w:rPr>
          <w:rFonts w:ascii="Arial" w:hAnsi="Arial" w:cs="Arial"/>
          <w:color w:val="000000"/>
          <w:sz w:val="22"/>
          <w:szCs w:val="22"/>
          <w:lang w:val="es-VE"/>
        </w:rPr>
        <w:t>Canvas</w:t>
      </w:r>
      <w:proofErr w:type="spellEnd"/>
      <w:r w:rsidRPr="00975646">
        <w:rPr>
          <w:rFonts w:ascii="Arial" w:hAnsi="Arial" w:cs="Arial"/>
          <w:color w:val="000000"/>
          <w:sz w:val="22"/>
          <w:szCs w:val="22"/>
          <w:lang w:val="es-VE"/>
        </w:rPr>
        <w:t xml:space="preserve">, pueden encontrar muchas respuestas a sus preguntas haciendo clic en este enlace - </w:t>
      </w:r>
      <w:hyperlink r:id="rId12" w:history="1">
        <w:r w:rsidRPr="00975646">
          <w:rPr>
            <w:rStyle w:val="Hyperlink"/>
            <w:rFonts w:ascii="Arial" w:hAnsi="Arial" w:cs="Arial"/>
            <w:color w:val="1155CC"/>
            <w:sz w:val="22"/>
            <w:szCs w:val="22"/>
            <w:lang w:val="es-VE"/>
          </w:rPr>
          <w:t>Home</w:t>
        </w:r>
      </w:hyperlink>
      <w:r w:rsidRPr="00975646">
        <w:rPr>
          <w:rFonts w:ascii="Arial" w:hAnsi="Arial" w:cs="Arial"/>
          <w:color w:val="000000"/>
          <w:sz w:val="22"/>
          <w:szCs w:val="22"/>
          <w:lang w:val="es-VE"/>
        </w:rPr>
        <w:t>. En la parte inferior del enlace, hay una opción de asistencia técnica, la cual puede utilizar completando el formulario de Ayuda técnica para padres. Si necesita asistencia adicional, déjenos saber para asegurarnos que la transición al aprendizaje virtual sea fácil para todos.</w:t>
      </w:r>
    </w:p>
    <w:p w:rsidR="00975646" w:rsidRPr="00975646" w:rsidRDefault="00975646" w:rsidP="00975646">
      <w:pPr>
        <w:pStyle w:val="NormalWeb"/>
        <w:spacing w:after="0"/>
        <w:rPr>
          <w:rFonts w:ascii="Arial" w:hAnsi="Arial" w:cs="Arial"/>
          <w:b/>
          <w:color w:val="000000"/>
          <w:sz w:val="22"/>
          <w:szCs w:val="22"/>
          <w:u w:val="single"/>
          <w:lang w:val="es-VE"/>
        </w:rPr>
      </w:pPr>
      <w:r w:rsidRPr="00975646">
        <w:rPr>
          <w:rFonts w:ascii="Arial" w:hAnsi="Arial" w:cs="Arial"/>
          <w:b/>
          <w:color w:val="000000"/>
          <w:sz w:val="22"/>
          <w:szCs w:val="22"/>
          <w:u w:val="single"/>
          <w:lang w:val="es-VE"/>
        </w:rPr>
        <w:t>SALUD MENTAL / APOYO ESTUDIANTIL / BIENESTAR SOCIAL-EMOCIONAL</w:t>
      </w:r>
    </w:p>
    <w:p w:rsidR="00975646" w:rsidRPr="00975646" w:rsidRDefault="00975646" w:rsidP="00975646">
      <w:pPr>
        <w:pStyle w:val="NormalWeb"/>
        <w:spacing w:after="0"/>
        <w:ind w:left="810" w:hanging="360"/>
        <w:rPr>
          <w:rFonts w:ascii="Arial" w:hAnsi="Arial" w:cs="Arial"/>
          <w:color w:val="000000"/>
          <w:sz w:val="22"/>
          <w:szCs w:val="22"/>
          <w:lang w:val="es-VE"/>
        </w:rPr>
      </w:pPr>
      <w:r w:rsidRPr="00975646">
        <w:rPr>
          <w:rFonts w:ascii="Arial" w:hAnsi="Arial" w:cs="Arial"/>
          <w:color w:val="000000"/>
          <w:sz w:val="22"/>
          <w:szCs w:val="22"/>
          <w:lang w:val="es-VE"/>
        </w:rPr>
        <w:t xml:space="preserve">• </w:t>
      </w:r>
      <w:r w:rsidRPr="00975646">
        <w:rPr>
          <w:rFonts w:ascii="Arial" w:hAnsi="Arial" w:cs="Arial"/>
          <w:color w:val="000000"/>
          <w:sz w:val="22"/>
          <w:szCs w:val="22"/>
          <w:lang w:val="es-VE"/>
        </w:rPr>
        <w:tab/>
        <w:t xml:space="preserve">Tenga en cuenta que estamos aquí para apoyar la salud socio-emocional y mental de nuestros estudiantes. Los estudiantes y los padres pueden solicitar hablar con la consejera de su escuela. Esa solicitud se puede completando la siguiente forma  </w:t>
      </w:r>
      <w:hyperlink r:id="rId13" w:history="1">
        <w:r w:rsidRPr="00975646">
          <w:rPr>
            <w:rStyle w:val="Hyperlink"/>
            <w:rFonts w:ascii="Arial" w:hAnsi="Arial" w:cs="Arial"/>
            <w:sz w:val="22"/>
            <w:szCs w:val="22"/>
            <w:lang w:val="es-VE"/>
          </w:rPr>
          <w:t>https://docs.google.com/forms/d/e/1FAIpQLSeD7dxBjgKZKW17SpQj41_U8aZFbH37uaPGZCHXGPvqYV_Dxg/viewform?usp=sf_link</w:t>
        </w:r>
      </w:hyperlink>
    </w:p>
    <w:p w:rsidR="00975646" w:rsidRPr="00975646" w:rsidRDefault="00975646" w:rsidP="00975646">
      <w:pPr>
        <w:pStyle w:val="NormalWeb"/>
        <w:spacing w:after="0"/>
        <w:ind w:left="810" w:hanging="360"/>
        <w:rPr>
          <w:rFonts w:ascii="Arial" w:hAnsi="Arial" w:cs="Arial"/>
          <w:color w:val="000000"/>
          <w:sz w:val="22"/>
          <w:szCs w:val="22"/>
          <w:lang w:val="es-VE"/>
        </w:rPr>
      </w:pPr>
      <w:r w:rsidRPr="00975646">
        <w:rPr>
          <w:rFonts w:ascii="Arial" w:hAnsi="Arial" w:cs="Arial"/>
          <w:color w:val="000000"/>
          <w:sz w:val="22"/>
          <w:szCs w:val="22"/>
          <w:lang w:val="es-VE"/>
        </w:rPr>
        <w:t xml:space="preserve">• </w:t>
      </w:r>
      <w:r w:rsidRPr="00975646">
        <w:rPr>
          <w:rFonts w:ascii="Arial" w:hAnsi="Arial" w:cs="Arial"/>
          <w:color w:val="000000"/>
          <w:sz w:val="22"/>
          <w:szCs w:val="22"/>
          <w:lang w:val="es-VE"/>
        </w:rPr>
        <w:tab/>
        <w:t xml:space="preserve">Todos los recursos y actividades relacionadas con el bienestar socio-emocional de nuestras familias se pueden encontrar en la página web </w:t>
      </w:r>
      <w:hyperlink r:id="rId14" w:history="1">
        <w:r w:rsidRPr="00975646">
          <w:rPr>
            <w:rStyle w:val="Hyperlink"/>
            <w:rFonts w:ascii="Arial" w:hAnsi="Arial" w:cs="Arial"/>
            <w:sz w:val="22"/>
            <w:szCs w:val="22"/>
            <w:lang w:val="es-VE"/>
          </w:rPr>
          <w:t>www.katyisd.org</w:t>
        </w:r>
      </w:hyperlink>
      <w:r w:rsidRPr="00975646">
        <w:rPr>
          <w:rFonts w:ascii="Arial" w:hAnsi="Arial" w:cs="Arial"/>
          <w:color w:val="000000"/>
          <w:sz w:val="22"/>
          <w:szCs w:val="22"/>
          <w:lang w:val="es-VE"/>
        </w:rPr>
        <w:t xml:space="preserve"> bajo el subtítulo COVID-19 y luego bajo Apoyo estudiantil K-12 / Bienestar socio-emocional.</w:t>
      </w:r>
    </w:p>
    <w:p w:rsidR="00975646" w:rsidRPr="00975646" w:rsidRDefault="00975646" w:rsidP="00975646">
      <w:pPr>
        <w:pStyle w:val="NormalWeb"/>
        <w:spacing w:after="0"/>
        <w:ind w:left="810" w:hanging="360"/>
        <w:rPr>
          <w:rFonts w:ascii="Arial" w:hAnsi="Arial" w:cs="Arial"/>
          <w:color w:val="000000"/>
          <w:sz w:val="22"/>
          <w:szCs w:val="22"/>
          <w:lang w:val="es-VE"/>
        </w:rPr>
      </w:pPr>
      <w:r w:rsidRPr="00975646">
        <w:rPr>
          <w:rFonts w:ascii="Arial" w:hAnsi="Arial" w:cs="Arial"/>
          <w:color w:val="000000"/>
          <w:sz w:val="22"/>
          <w:szCs w:val="22"/>
          <w:lang w:val="es-VE"/>
        </w:rPr>
        <w:t>•</w:t>
      </w:r>
      <w:r w:rsidRPr="00975646">
        <w:rPr>
          <w:rFonts w:ascii="Arial" w:hAnsi="Arial" w:cs="Arial"/>
          <w:color w:val="000000"/>
          <w:sz w:val="22"/>
          <w:szCs w:val="22"/>
          <w:lang w:val="es-VE"/>
        </w:rPr>
        <w:tab/>
        <w:t>Los siguientes recursos del distrito están disponibles para apoyar a los estudiantes.</w:t>
      </w:r>
    </w:p>
    <w:p w:rsidR="00975646" w:rsidRPr="00975646" w:rsidRDefault="00975646" w:rsidP="00975646">
      <w:pPr>
        <w:pStyle w:val="NormalWeb"/>
        <w:spacing w:before="0" w:beforeAutospacing="0" w:after="0" w:afterAutospacing="0"/>
        <w:ind w:left="720" w:hanging="270"/>
        <w:rPr>
          <w:rFonts w:ascii="Arial" w:hAnsi="Arial" w:cs="Arial"/>
          <w:color w:val="000000"/>
          <w:sz w:val="22"/>
          <w:szCs w:val="22"/>
          <w:lang w:val="es-VE"/>
        </w:rPr>
      </w:pPr>
      <w:r w:rsidRPr="00975646">
        <w:rPr>
          <w:rFonts w:ascii="Arial" w:hAnsi="Arial" w:cs="Arial"/>
          <w:color w:val="000000"/>
          <w:sz w:val="22"/>
          <w:szCs w:val="22"/>
          <w:lang w:val="es-VE"/>
        </w:rPr>
        <w:t xml:space="preserve">• </w:t>
      </w:r>
      <w:r w:rsidRPr="00975646">
        <w:rPr>
          <w:rFonts w:ascii="Arial" w:hAnsi="Arial" w:cs="Arial"/>
          <w:color w:val="000000"/>
          <w:sz w:val="22"/>
          <w:szCs w:val="22"/>
          <w:lang w:val="es-VE"/>
        </w:rPr>
        <w:tab/>
        <w:t xml:space="preserve">Línea directa de Katy </w:t>
      </w:r>
      <w:proofErr w:type="spellStart"/>
      <w:r w:rsidRPr="00975646">
        <w:rPr>
          <w:rFonts w:ascii="Arial" w:hAnsi="Arial" w:cs="Arial"/>
          <w:color w:val="000000"/>
          <w:sz w:val="22"/>
          <w:szCs w:val="22"/>
          <w:lang w:val="es-VE"/>
        </w:rPr>
        <w:t>Connect</w:t>
      </w:r>
      <w:proofErr w:type="spellEnd"/>
      <w:r w:rsidRPr="00975646">
        <w:rPr>
          <w:rFonts w:ascii="Arial" w:hAnsi="Arial" w:cs="Arial"/>
          <w:color w:val="000000"/>
          <w:sz w:val="22"/>
          <w:szCs w:val="22"/>
          <w:lang w:val="es-VE"/>
        </w:rPr>
        <w:t xml:space="preserve">: 281-234-2326 O envíe un mensaje de texto con </w:t>
      </w:r>
      <w:r w:rsidRPr="00975646">
        <w:rPr>
          <w:rFonts w:ascii="Arial" w:hAnsi="Arial" w:cs="Arial"/>
          <w:color w:val="000000"/>
          <w:sz w:val="22"/>
          <w:szCs w:val="22"/>
          <w:lang w:val="es-VE"/>
        </w:rPr>
        <w:tab/>
        <w:t>la palabra "ADOLESCENTE" al 281-201-4430</w:t>
      </w:r>
    </w:p>
    <w:p w:rsidR="00975646" w:rsidRPr="00975646" w:rsidRDefault="00975646" w:rsidP="00975646">
      <w:pPr>
        <w:pStyle w:val="NormalWeb"/>
        <w:spacing w:before="0" w:beforeAutospacing="0" w:after="0" w:afterAutospacing="0"/>
        <w:rPr>
          <w:rFonts w:ascii="Arial" w:hAnsi="Arial" w:cs="Arial"/>
          <w:color w:val="000000"/>
          <w:sz w:val="22"/>
          <w:szCs w:val="22"/>
          <w:lang w:val="es-VE"/>
        </w:rPr>
      </w:pPr>
    </w:p>
    <w:p w:rsidR="00975646" w:rsidRPr="00975646" w:rsidRDefault="00975646" w:rsidP="00975646">
      <w:pPr>
        <w:pStyle w:val="ListParagraph"/>
        <w:spacing w:after="0" w:line="240" w:lineRule="auto"/>
        <w:rPr>
          <w:rFonts w:ascii="Arial" w:eastAsia="Times New Roman" w:hAnsi="Arial" w:cs="Arial"/>
          <w:b/>
          <w:color w:val="000000"/>
          <w:lang w:val="es-VE"/>
        </w:rPr>
      </w:pPr>
    </w:p>
    <w:p w:rsidR="00975646" w:rsidRPr="00975646" w:rsidRDefault="00975646" w:rsidP="00975646">
      <w:pPr>
        <w:pStyle w:val="ListParagraph"/>
        <w:spacing w:after="0" w:line="240" w:lineRule="auto"/>
        <w:jc w:val="center"/>
        <w:rPr>
          <w:rFonts w:ascii="Arial" w:eastAsia="Times New Roman" w:hAnsi="Arial" w:cs="Arial"/>
        </w:rPr>
      </w:pPr>
      <w:r w:rsidRPr="00975646">
        <w:rPr>
          <w:rFonts w:ascii="Arial" w:eastAsia="Times New Roman" w:hAnsi="Arial" w:cs="Arial"/>
          <w:noProof/>
        </w:rPr>
        <w:drawing>
          <wp:inline distT="0" distB="0" distL="0" distR="0" wp14:anchorId="6E81ED91" wp14:editId="0983D947">
            <wp:extent cx="1574800" cy="885825"/>
            <wp:effectExtent l="0" t="0" r="6350" b="9525"/>
            <wp:docPr id="4" name="Picture 4" descr="cid:a5ac7472-685b-42ee-b6ab-fece529fc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5ac7472-685b-42ee-b6ab-fece529fc5b6"/>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599051" cy="899466"/>
                    </a:xfrm>
                    <a:prstGeom prst="rect">
                      <a:avLst/>
                    </a:prstGeom>
                    <a:noFill/>
                    <a:ln>
                      <a:noFill/>
                    </a:ln>
                  </pic:spPr>
                </pic:pic>
              </a:graphicData>
            </a:graphic>
          </wp:inline>
        </w:drawing>
      </w:r>
    </w:p>
    <w:p w:rsidR="00975646" w:rsidRPr="00975646" w:rsidRDefault="00975646" w:rsidP="00975646">
      <w:pPr>
        <w:spacing w:after="0" w:line="240" w:lineRule="auto"/>
        <w:rPr>
          <w:rFonts w:ascii="Arial" w:eastAsia="Times New Roman" w:hAnsi="Arial" w:cs="Arial"/>
          <w:b/>
          <w:bCs/>
          <w:color w:val="222222"/>
          <w:shd w:val="clear" w:color="auto" w:fill="FFFFFF"/>
        </w:rPr>
      </w:pPr>
    </w:p>
    <w:p w:rsidR="00975646" w:rsidRPr="00975646" w:rsidRDefault="00975646" w:rsidP="00975646">
      <w:pPr>
        <w:pStyle w:val="ListParagraph"/>
        <w:numPr>
          <w:ilvl w:val="0"/>
          <w:numId w:val="2"/>
        </w:numPr>
        <w:spacing w:after="0" w:line="240" w:lineRule="auto"/>
        <w:ind w:firstLine="90"/>
        <w:rPr>
          <w:rFonts w:ascii="Arial" w:eastAsia="Times New Roman" w:hAnsi="Arial" w:cs="Arial"/>
          <w:lang w:val="es-VE"/>
        </w:rPr>
      </w:pPr>
      <w:proofErr w:type="spellStart"/>
      <w:r w:rsidRPr="00975646">
        <w:rPr>
          <w:rFonts w:ascii="Arial" w:eastAsia="Times New Roman" w:hAnsi="Arial" w:cs="Arial"/>
          <w:b/>
          <w:bCs/>
          <w:color w:val="222222"/>
          <w:shd w:val="clear" w:color="auto" w:fill="FFFFFF"/>
          <w:lang w:val="es-VE"/>
        </w:rPr>
        <w:t>SpeakUP</w:t>
      </w:r>
      <w:proofErr w:type="spellEnd"/>
      <w:r w:rsidRPr="00975646">
        <w:rPr>
          <w:rFonts w:ascii="Arial" w:eastAsia="Times New Roman" w:hAnsi="Arial" w:cs="Arial"/>
          <w:b/>
          <w:bCs/>
          <w:color w:val="222222"/>
          <w:shd w:val="clear" w:color="auto" w:fill="FFFFFF"/>
          <w:lang w:val="es-VE"/>
        </w:rPr>
        <w:t xml:space="preserve"> Sistema Anónimo de Reporte/Aplicación     </w:t>
      </w:r>
    </w:p>
    <w:p w:rsidR="00975646" w:rsidRPr="00975646" w:rsidRDefault="00975646" w:rsidP="00975646">
      <w:pPr>
        <w:pStyle w:val="ListParagraph"/>
        <w:spacing w:after="0" w:line="240" w:lineRule="auto"/>
        <w:jc w:val="center"/>
        <w:rPr>
          <w:rFonts w:ascii="Arial" w:eastAsia="Times New Roman" w:hAnsi="Arial" w:cs="Arial"/>
          <w:lang w:val="es-419"/>
        </w:rPr>
      </w:pPr>
      <w:r w:rsidRPr="00975646">
        <w:rPr>
          <w:rFonts w:ascii="Arial" w:eastAsia="Times New Roman" w:hAnsi="Arial" w:cs="Arial"/>
          <w:noProof/>
          <w:bdr w:val="none" w:sz="0" w:space="0" w:color="auto" w:frame="1"/>
        </w:rPr>
        <w:drawing>
          <wp:inline distT="0" distB="0" distL="0" distR="0" wp14:anchorId="2233272D" wp14:editId="1F72AD89">
            <wp:extent cx="1181100" cy="968870"/>
            <wp:effectExtent l="0" t="0" r="0" b="3175"/>
            <wp:docPr id="5" name="Picture 5" descr="https://lh6.googleusercontent.com/Faq9ST789QA5xYRDdpPmVQWb0jFhX5THe6Wie7lNzgtJ7DKkzMF840k0DEy7rVjNtjkgsEXHv9Vhd-ByMVAPzMb8gYSoWgR4xr4braCf_PoNmqPMi1byV9slpBBrng3O4lSMY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aq9ST789QA5xYRDdpPmVQWb0jFhX5THe6Wie7lNzgtJ7DKkzMF840k0DEy7rVjNtjkgsEXHv9Vhd-ByMVAPzMb8gYSoWgR4xr4braCf_PoNmqPMi1byV9slpBBrng3O4lSMYCr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4996" cy="1021285"/>
                    </a:xfrm>
                    <a:prstGeom prst="rect">
                      <a:avLst/>
                    </a:prstGeom>
                    <a:noFill/>
                    <a:ln>
                      <a:noFill/>
                    </a:ln>
                  </pic:spPr>
                </pic:pic>
              </a:graphicData>
            </a:graphic>
          </wp:inline>
        </w:drawing>
      </w:r>
    </w:p>
    <w:p w:rsidR="006E1013" w:rsidRDefault="006E1013">
      <w:pPr>
        <w:rPr>
          <w:rFonts w:ascii="Arial" w:hAnsi="Arial" w:cs="Arial"/>
          <w:lang w:val="es-419"/>
        </w:rPr>
      </w:pPr>
    </w:p>
    <w:p w:rsidR="00D17522" w:rsidRDefault="00D17522">
      <w:pPr>
        <w:rPr>
          <w:rFonts w:ascii="Arial" w:hAnsi="Arial" w:cs="Arial"/>
          <w:lang w:val="es-419"/>
        </w:rPr>
      </w:pPr>
    </w:p>
    <w:p w:rsidR="00D17522" w:rsidRDefault="00D17522">
      <w:pPr>
        <w:rPr>
          <w:rFonts w:ascii="Arial" w:hAnsi="Arial" w:cs="Arial"/>
          <w:lang w:val="es-419"/>
        </w:rPr>
      </w:pPr>
    </w:p>
    <w:p w:rsidR="00D17522" w:rsidRPr="00ED3C42" w:rsidRDefault="001259E6" w:rsidP="00D17522">
      <w:pPr>
        <w:pBdr>
          <w:bottom w:val="single" w:sz="12" w:space="1" w:color="auto"/>
        </w:pBdr>
        <w:jc w:val="center"/>
        <w:rPr>
          <w:rFonts w:ascii="Arial" w:hAnsi="Arial" w:cs="Arial"/>
          <w:sz w:val="24"/>
          <w:szCs w:val="24"/>
        </w:rPr>
      </w:pPr>
      <w:r>
        <w:rPr>
          <w:rFonts w:ascii="Arial" w:hAnsi="Arial" w:cs="Arial"/>
          <w:sz w:val="24"/>
          <w:szCs w:val="24"/>
        </w:rPr>
        <w:t xml:space="preserve">Las </w:t>
      </w:r>
      <w:proofErr w:type="spellStart"/>
      <w:r>
        <w:rPr>
          <w:rFonts w:ascii="Arial" w:hAnsi="Arial" w:cs="Arial"/>
          <w:sz w:val="24"/>
          <w:szCs w:val="24"/>
        </w:rPr>
        <w:t>Sras</w:t>
      </w:r>
      <w:proofErr w:type="spellEnd"/>
      <w:r>
        <w:rPr>
          <w:rFonts w:ascii="Arial" w:hAnsi="Arial" w:cs="Arial"/>
          <w:sz w:val="24"/>
          <w:szCs w:val="24"/>
        </w:rPr>
        <w:t>. Ballard y</w:t>
      </w:r>
      <w:r w:rsidR="00D17522">
        <w:rPr>
          <w:rFonts w:ascii="Arial" w:hAnsi="Arial" w:cs="Arial"/>
          <w:sz w:val="24"/>
          <w:szCs w:val="24"/>
        </w:rPr>
        <w:t xml:space="preserve"> </w:t>
      </w:r>
      <w:r w:rsidR="00D17522" w:rsidRPr="00ED3C42">
        <w:rPr>
          <w:rFonts w:ascii="Arial" w:hAnsi="Arial" w:cs="Arial"/>
          <w:sz w:val="24"/>
          <w:szCs w:val="24"/>
        </w:rPr>
        <w:t xml:space="preserve">Lopez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extrañamos</w:t>
      </w:r>
      <w:proofErr w:type="spellEnd"/>
      <w:r w:rsidR="00D17522" w:rsidRPr="00ED3C42">
        <w:rPr>
          <w:rFonts w:ascii="Arial" w:hAnsi="Arial" w:cs="Arial"/>
          <w:sz w:val="24"/>
          <w:szCs w:val="24"/>
        </w:rPr>
        <w:t>!  #KATYSTRONG</w:t>
      </w:r>
    </w:p>
    <w:p w:rsidR="00D17522" w:rsidRPr="00ED3C42" w:rsidRDefault="00D17522" w:rsidP="00D17522">
      <w:pPr>
        <w:pBdr>
          <w:bottom w:val="single" w:sz="12" w:space="1" w:color="auto"/>
        </w:pBdr>
        <w:rPr>
          <w:rFonts w:ascii="Arial" w:hAnsi="Arial" w:cs="Arial"/>
          <w:sz w:val="24"/>
          <w:szCs w:val="24"/>
        </w:rPr>
      </w:pPr>
    </w:p>
    <w:p w:rsidR="00D17522" w:rsidRPr="00ED3C42" w:rsidRDefault="00D17522" w:rsidP="00D17522">
      <w:pPr>
        <w:pBdr>
          <w:bottom w:val="single" w:sz="12" w:space="1" w:color="auto"/>
        </w:pBdr>
        <w:jc w:val="center"/>
        <w:rPr>
          <w:rFonts w:ascii="Arial" w:hAnsi="Arial" w:cs="Arial"/>
          <w:sz w:val="24"/>
          <w:szCs w:val="24"/>
        </w:rPr>
      </w:pPr>
      <w:r w:rsidRPr="00ED3C42">
        <w:rPr>
          <w:rFonts w:ascii="Arial" w:hAnsi="Arial" w:cs="Arial"/>
          <w:noProof/>
          <w:color w:val="000000"/>
          <w:sz w:val="24"/>
          <w:szCs w:val="24"/>
          <w:bdr w:val="none" w:sz="0" w:space="0" w:color="auto" w:frame="1"/>
        </w:rPr>
        <w:drawing>
          <wp:inline distT="0" distB="0" distL="0" distR="0" wp14:anchorId="4C2F9C35" wp14:editId="5988852E">
            <wp:extent cx="1533525" cy="1685925"/>
            <wp:effectExtent l="0" t="0" r="9525" b="9525"/>
            <wp:docPr id="3" name="Picture 3" descr="https://lh4.googleusercontent.com/jT51o9vky9Pf2Exy-tMsx5vI1tBEthzEJ7-gc3xwTxt-fbv4zb8bzs0vaueWOqJt3UqmpIbgfNDNz32hLct8EI9LCqUi3QHSDF9KHuc7Vuty6q5Mtczta7Hpt4Y7gUlJ6RAGTu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jT51o9vky9Pf2Exy-tMsx5vI1tBEthzEJ7-gc3xwTxt-fbv4zb8bzs0vaueWOqJt3UqmpIbgfNDNz32hLct8EI9LCqUi3QHSDF9KHuc7Vuty6q5Mtczta7Hpt4Y7gUlJ6RAGTuK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056" cy="1723888"/>
                    </a:xfrm>
                    <a:prstGeom prst="rect">
                      <a:avLst/>
                    </a:prstGeom>
                    <a:noFill/>
                    <a:ln>
                      <a:noFill/>
                    </a:ln>
                  </pic:spPr>
                </pic:pic>
              </a:graphicData>
            </a:graphic>
          </wp:inline>
        </w:drawing>
      </w:r>
    </w:p>
    <w:p w:rsidR="00D17522" w:rsidRDefault="00D17522">
      <w:pPr>
        <w:rPr>
          <w:rFonts w:ascii="Arial" w:hAnsi="Arial" w:cs="Arial"/>
          <w:lang w:val="es-419"/>
        </w:rPr>
      </w:pPr>
    </w:p>
    <w:p w:rsidR="00D17522" w:rsidRPr="00975646" w:rsidRDefault="00D17522">
      <w:pPr>
        <w:rPr>
          <w:rFonts w:ascii="Arial" w:hAnsi="Arial" w:cs="Arial"/>
          <w:lang w:val="es-419"/>
        </w:rPr>
      </w:pPr>
    </w:p>
    <w:sectPr w:rsidR="00D17522" w:rsidRPr="00975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BAC"/>
    <w:multiLevelType w:val="hybridMultilevel"/>
    <w:tmpl w:val="C13CA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64D5924"/>
    <w:multiLevelType w:val="hybridMultilevel"/>
    <w:tmpl w:val="2D10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13"/>
    <w:rsid w:val="001259E6"/>
    <w:rsid w:val="00133A4E"/>
    <w:rsid w:val="006E1013"/>
    <w:rsid w:val="006F0A8C"/>
    <w:rsid w:val="00761365"/>
    <w:rsid w:val="00975646"/>
    <w:rsid w:val="00A2781C"/>
    <w:rsid w:val="00AA5F6E"/>
    <w:rsid w:val="00D17522"/>
    <w:rsid w:val="00FD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7E57C-9360-4FE7-8F7A-FFA91EA9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013"/>
    <w:rPr>
      <w:color w:val="0563C1" w:themeColor="hyperlink"/>
      <w:u w:val="single"/>
    </w:rPr>
  </w:style>
  <w:style w:type="paragraph" w:styleId="NormalWeb">
    <w:name w:val="Normal (Web)"/>
    <w:basedOn w:val="Normal"/>
    <w:uiPriority w:val="99"/>
    <w:unhideWhenUsed/>
    <w:rsid w:val="0097564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75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22273">
      <w:bodyDiv w:val="1"/>
      <w:marLeft w:val="0"/>
      <w:marRight w:val="0"/>
      <w:marTop w:val="0"/>
      <w:marBottom w:val="0"/>
      <w:divBdr>
        <w:top w:val="none" w:sz="0" w:space="0" w:color="auto"/>
        <w:left w:val="none" w:sz="0" w:space="0" w:color="auto"/>
        <w:bottom w:val="none" w:sz="0" w:space="0" w:color="auto"/>
        <w:right w:val="none" w:sz="0" w:space="0" w:color="auto"/>
      </w:divBdr>
    </w:div>
    <w:div w:id="17218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Lopez@katyisd.org" TargetMode="External"/><Relationship Id="rId13" Type="http://schemas.openxmlformats.org/officeDocument/2006/relationships/hyperlink" Target="https://docs.google.com/forms/d/e/1FAIpQLSeD7dxBjgKZKW17SpQj41_U8aZFbH37uaPGZCHXGPvqYV_Dxg/viewform?usp=sf_link"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LauraEBallard@katyisd.org" TargetMode="External"/><Relationship Id="rId12" Type="http://schemas.openxmlformats.org/officeDocument/2006/relationships/hyperlink" Target="http://www.katyisd.org/dept/technology/PTH/Pages/default.asp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cid:a5ac7472-685b-42ee-b6ab-fece529fc5b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atyisd.org"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forms.gle/aHsSia88hPCm9DQa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zPzop9H2TtDr1V2L8" TargetMode="External"/><Relationship Id="rId14" Type="http://schemas.openxmlformats.org/officeDocument/2006/relationships/hyperlink" Target="file:///C:\Users\K0100894\AppData\Local\Microsoft\Windows\INetCache\Content.Outlook\18JKNKHG\www.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Karin M (MJE)</dc:creator>
  <cp:keywords/>
  <dc:description/>
  <cp:lastModifiedBy>Kemp, Troy L (MJE)</cp:lastModifiedBy>
  <cp:revision>2</cp:revision>
  <dcterms:created xsi:type="dcterms:W3CDTF">2020-03-28T21:56:00Z</dcterms:created>
  <dcterms:modified xsi:type="dcterms:W3CDTF">2020-03-28T21:56:00Z</dcterms:modified>
</cp:coreProperties>
</file>